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D5D0" w14:textId="77777777" w:rsidR="00D86358" w:rsidRPr="000D5244" w:rsidRDefault="00DF4831" w:rsidP="000D5244">
      <w:pPr>
        <w:pStyle w:val="Subtitle"/>
        <w:rPr>
          <w:b/>
          <w:u w:val="single"/>
        </w:rPr>
      </w:pPr>
      <w:r w:rsidRPr="000D5244">
        <w:rPr>
          <w:b/>
          <w:u w:val="single"/>
        </w:rPr>
        <w:t>Word Study for Lesson on “Unreality”</w:t>
      </w:r>
    </w:p>
    <w:p w14:paraId="04644309" w14:textId="77777777" w:rsidR="00584C65" w:rsidRDefault="00584C65">
      <w:pPr>
        <w:rPr>
          <w:b/>
        </w:rPr>
      </w:pPr>
    </w:p>
    <w:p w14:paraId="156C6E77" w14:textId="64B96BBE" w:rsidR="00584C65" w:rsidRDefault="00610788">
      <w:pPr>
        <w:rPr>
          <w:b/>
        </w:rPr>
      </w:pPr>
      <w:r>
        <w:rPr>
          <w:b/>
        </w:rPr>
        <w:t>Turn is used 11</w:t>
      </w:r>
      <w:r w:rsidR="00584C65">
        <w:rPr>
          <w:b/>
        </w:rPr>
        <w:t xml:space="preserve"> times in the Lesson</w:t>
      </w:r>
    </w:p>
    <w:p w14:paraId="6D690733" w14:textId="69EAFD37" w:rsidR="00584C65" w:rsidRPr="00DF4831" w:rsidRDefault="00610788">
      <w:pPr>
        <w:rPr>
          <w:b/>
        </w:rPr>
      </w:pPr>
      <w:r>
        <w:rPr>
          <w:b/>
        </w:rPr>
        <w:t>Reverse is used 10</w:t>
      </w:r>
      <w:bookmarkStart w:id="0" w:name="_GoBack"/>
      <w:bookmarkEnd w:id="0"/>
      <w:r w:rsidR="00584C65">
        <w:rPr>
          <w:b/>
        </w:rPr>
        <w:t xml:space="preserve"> time</w:t>
      </w:r>
      <w:r w:rsidR="000D5244">
        <w:rPr>
          <w:b/>
        </w:rPr>
        <w:t>s</w:t>
      </w:r>
      <w:r w:rsidR="00584C65">
        <w:rPr>
          <w:b/>
        </w:rPr>
        <w:t xml:space="preserve"> in the Lesson</w:t>
      </w:r>
    </w:p>
    <w:p w14:paraId="021F7564" w14:textId="77777777" w:rsidR="00DF4831" w:rsidRDefault="00DF4831"/>
    <w:p w14:paraId="0BE7353A" w14:textId="77777777" w:rsidR="00DF4831" w:rsidRDefault="00DF4831">
      <w:r w:rsidRPr="006F4F96">
        <w:rPr>
          <w:b/>
          <w:u w:val="single"/>
        </w:rPr>
        <w:t>Turn</w:t>
      </w:r>
      <w:r>
        <w:t xml:space="preserve"> is </w:t>
      </w:r>
      <w:r w:rsidRPr="00DF4831">
        <w:rPr>
          <w:i/>
        </w:rPr>
        <w:t>shuwb</w:t>
      </w:r>
      <w:r>
        <w:t xml:space="preserve"> (07725) in Hebrew. (There is a very long definition of this word. Here are some of the definitions). </w:t>
      </w:r>
    </w:p>
    <w:p w14:paraId="3FF1B8E1" w14:textId="77777777" w:rsidR="00DF4831" w:rsidRDefault="00DF4831"/>
    <w:p w14:paraId="374E7329" w14:textId="77777777" w:rsidR="00DF4831" w:rsidRDefault="00DF4831">
      <w:r>
        <w:t xml:space="preserve"> Used in Joel 2:12 “Therefore also now, saith the Lord turn ye even to me with all your heart, and with fasting, and with weeping, and with mourning.” </w:t>
      </w:r>
    </w:p>
    <w:p w14:paraId="57A4B7DF" w14:textId="77777777" w:rsidR="00DF4831" w:rsidRDefault="00DF4831"/>
    <w:p w14:paraId="652EC6E4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To turn back, return</w:t>
      </w:r>
    </w:p>
    <w:p w14:paraId="4E9113B6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Of spiritual relations:</w:t>
      </w:r>
    </w:p>
    <w:p w14:paraId="2EAE02C3" w14:textId="77777777" w:rsidR="00DF4831" w:rsidRDefault="00DF4831" w:rsidP="00DF4831">
      <w:pPr>
        <w:pStyle w:val="ListParagraph"/>
        <w:numPr>
          <w:ilvl w:val="1"/>
          <w:numId w:val="1"/>
        </w:numPr>
      </w:pPr>
      <w:r>
        <w:t>To turn back from God</w:t>
      </w:r>
    </w:p>
    <w:p w14:paraId="64ACBDEB" w14:textId="77777777" w:rsidR="00DF4831" w:rsidRDefault="00DF4831" w:rsidP="00DF4831">
      <w:pPr>
        <w:pStyle w:val="ListParagraph"/>
        <w:numPr>
          <w:ilvl w:val="1"/>
          <w:numId w:val="1"/>
        </w:numPr>
      </w:pPr>
      <w:r>
        <w:t>To turn away of God</w:t>
      </w:r>
    </w:p>
    <w:p w14:paraId="51FEBA5C" w14:textId="77777777" w:rsidR="00DF4831" w:rsidRDefault="00DF4831" w:rsidP="00DF4831">
      <w:pPr>
        <w:pStyle w:val="ListParagraph"/>
        <w:numPr>
          <w:ilvl w:val="1"/>
          <w:numId w:val="1"/>
        </w:numPr>
      </w:pPr>
      <w:r>
        <w:t>To turn back to God, repent</w:t>
      </w:r>
    </w:p>
    <w:p w14:paraId="34403B08" w14:textId="77777777" w:rsidR="00DF4831" w:rsidRDefault="00DF4831" w:rsidP="00DF4831">
      <w:pPr>
        <w:pStyle w:val="ListParagraph"/>
        <w:numPr>
          <w:ilvl w:val="1"/>
          <w:numId w:val="1"/>
        </w:numPr>
      </w:pPr>
      <w:r>
        <w:t>Turn from evil</w:t>
      </w:r>
    </w:p>
    <w:p w14:paraId="1F25730E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To bring back, restore, refresh, repair</w:t>
      </w:r>
    </w:p>
    <w:p w14:paraId="7ABBAF0F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Allow to return, restore, relinquish or give in payment</w:t>
      </w:r>
    </w:p>
    <w:p w14:paraId="0D37BD86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Turn away or turn toward</w:t>
      </w:r>
    </w:p>
    <w:p w14:paraId="2E6E86E3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Bring back to mind</w:t>
      </w:r>
    </w:p>
    <w:p w14:paraId="613977B2" w14:textId="77777777" w:rsidR="00DF4831" w:rsidRDefault="00DF4831" w:rsidP="00DF4831">
      <w:pPr>
        <w:pStyle w:val="ListParagraph"/>
        <w:numPr>
          <w:ilvl w:val="0"/>
          <w:numId w:val="1"/>
        </w:numPr>
      </w:pPr>
      <w:r>
        <w:t>Reverse</w:t>
      </w:r>
    </w:p>
    <w:p w14:paraId="51FFE009" w14:textId="7CD899A4" w:rsidR="000642AB" w:rsidRDefault="00DF4831" w:rsidP="000642AB">
      <w:pPr>
        <w:pStyle w:val="ListParagraph"/>
        <w:numPr>
          <w:ilvl w:val="0"/>
          <w:numId w:val="1"/>
        </w:numPr>
      </w:pPr>
      <w:r>
        <w:t>Recompense, recover</w:t>
      </w:r>
    </w:p>
    <w:p w14:paraId="4470EC48" w14:textId="77777777" w:rsidR="002519D2" w:rsidRDefault="002519D2" w:rsidP="002519D2"/>
    <w:p w14:paraId="57E598BC" w14:textId="037B7C1A" w:rsidR="002519D2" w:rsidRDefault="00A85C4F" w:rsidP="002519D2">
      <w:r w:rsidRPr="00010F3E">
        <w:rPr>
          <w:b/>
          <w:u w:val="single"/>
        </w:rPr>
        <w:t>Reverse</w:t>
      </w:r>
      <w:r>
        <w:t xml:space="preserve"> (1828 Webster’s Dictionary)</w:t>
      </w:r>
    </w:p>
    <w:p w14:paraId="4D319DB1" w14:textId="3A843F53" w:rsidR="00A85C4F" w:rsidRDefault="00A85C4F" w:rsidP="00A85C4F">
      <w:pPr>
        <w:pStyle w:val="ListParagraph"/>
        <w:numPr>
          <w:ilvl w:val="0"/>
          <w:numId w:val="1"/>
        </w:numPr>
      </w:pPr>
      <w:r>
        <w:t>To turn upside down</w:t>
      </w:r>
    </w:p>
    <w:p w14:paraId="2C8D0EF9" w14:textId="7B79E594" w:rsidR="00A85C4F" w:rsidRDefault="00A85C4F" w:rsidP="00A85C4F">
      <w:pPr>
        <w:pStyle w:val="ListParagraph"/>
        <w:numPr>
          <w:ilvl w:val="0"/>
          <w:numId w:val="1"/>
        </w:numPr>
      </w:pPr>
      <w:r>
        <w:t>To overturn; subvert</w:t>
      </w:r>
    </w:p>
    <w:p w14:paraId="158070F3" w14:textId="697408AB" w:rsidR="00A85C4F" w:rsidRDefault="00A85C4F" w:rsidP="00A85C4F">
      <w:pPr>
        <w:pStyle w:val="ListParagraph"/>
        <w:numPr>
          <w:ilvl w:val="0"/>
          <w:numId w:val="1"/>
        </w:numPr>
      </w:pPr>
      <w:r>
        <w:t>Tur back</w:t>
      </w:r>
    </w:p>
    <w:p w14:paraId="5CF977C1" w14:textId="6970F242" w:rsidR="00A85C4F" w:rsidRDefault="00A85C4F" w:rsidP="00A85C4F">
      <w:pPr>
        <w:pStyle w:val="ListParagraph"/>
        <w:numPr>
          <w:ilvl w:val="0"/>
          <w:numId w:val="1"/>
        </w:numPr>
      </w:pPr>
      <w:r>
        <w:t>Turn to the contrary</w:t>
      </w:r>
    </w:p>
    <w:p w14:paraId="07A1E8E9" w14:textId="33D3E8B9" w:rsidR="00A85C4F" w:rsidRDefault="00010F3E" w:rsidP="00A85C4F">
      <w:pPr>
        <w:pStyle w:val="ListParagraph"/>
        <w:numPr>
          <w:ilvl w:val="0"/>
          <w:numId w:val="1"/>
        </w:numPr>
      </w:pPr>
      <w:r>
        <w:t xml:space="preserve">In law, to overthrow by a contrary decision; to make void; to annul; </w:t>
      </w:r>
    </w:p>
    <w:p w14:paraId="2CC8F10A" w14:textId="51030637" w:rsidR="00010F3E" w:rsidRDefault="00010F3E" w:rsidP="00A85C4F">
      <w:pPr>
        <w:pStyle w:val="ListParagraph"/>
        <w:numPr>
          <w:ilvl w:val="0"/>
          <w:numId w:val="1"/>
        </w:numPr>
      </w:pPr>
      <w:r>
        <w:t>Change for the worse; misfortune; a contrary; an opposite</w:t>
      </w:r>
    </w:p>
    <w:p w14:paraId="5C87638D" w14:textId="49282F8D" w:rsidR="00010F3E" w:rsidRDefault="00010F3E" w:rsidP="00010F3E">
      <w:r>
        <w:t>(other dictionaries)</w:t>
      </w:r>
    </w:p>
    <w:p w14:paraId="5785F581" w14:textId="70C03982" w:rsidR="00010F3E" w:rsidRDefault="00010F3E" w:rsidP="00010F3E">
      <w:pPr>
        <w:pStyle w:val="ListParagraph"/>
        <w:numPr>
          <w:ilvl w:val="0"/>
          <w:numId w:val="1"/>
        </w:numPr>
      </w:pPr>
      <w:r>
        <w:t>To change the order or development of events, a process, or situation to be the oppositye of what it was</w:t>
      </w:r>
    </w:p>
    <w:p w14:paraId="3445B1BC" w14:textId="58EDC893" w:rsidR="00010F3E" w:rsidRDefault="00010F3E" w:rsidP="00010F3E">
      <w:pPr>
        <w:pStyle w:val="ListParagraph"/>
        <w:numPr>
          <w:ilvl w:val="0"/>
          <w:numId w:val="1"/>
        </w:numPr>
      </w:pPr>
      <w:r>
        <w:t>To change your views, policies, etc., to the opposite ones</w:t>
      </w:r>
    </w:p>
    <w:p w14:paraId="199DE1D8" w14:textId="66060BFF" w:rsidR="00010F3E" w:rsidRDefault="00010F3E" w:rsidP="00010F3E">
      <w:pPr>
        <w:pStyle w:val="ListParagraph"/>
        <w:numPr>
          <w:ilvl w:val="0"/>
          <w:numId w:val="1"/>
        </w:numPr>
      </w:pPr>
      <w:r>
        <w:t>To go backward</w:t>
      </w:r>
    </w:p>
    <w:p w14:paraId="3C961DE7" w14:textId="6B405492" w:rsidR="00010F3E" w:rsidRDefault="00010F3E" w:rsidP="00010F3E">
      <w:pPr>
        <w:pStyle w:val="ListParagraph"/>
        <w:numPr>
          <w:ilvl w:val="0"/>
          <w:numId w:val="1"/>
        </w:numPr>
      </w:pPr>
      <w:r>
        <w:t>The opposite of something; or to what previously existed</w:t>
      </w:r>
    </w:p>
    <w:p w14:paraId="216C5293" w14:textId="77777777" w:rsidR="001425A2" w:rsidRDefault="001425A2" w:rsidP="001425A2"/>
    <w:p w14:paraId="6FA6CB12" w14:textId="77777777" w:rsidR="001425A2" w:rsidRDefault="001425A2" w:rsidP="001425A2"/>
    <w:p w14:paraId="53757A8C" w14:textId="5DC97177" w:rsidR="007C39AB" w:rsidRPr="001425A2" w:rsidRDefault="001425A2" w:rsidP="007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Reversal is an important step in realizing true healing. </w:t>
      </w:r>
      <w:r w:rsidR="007C39AB">
        <w:rPr>
          <w:rFonts w:ascii="Times New Roman" w:hAnsi="Times New Roman" w:cs="Times New Roman"/>
        </w:rPr>
        <w:t>MBE tells us to ‘reverse this action’ and ‘reverse the process</w:t>
      </w:r>
      <w:r w:rsidR="001D4679">
        <w:rPr>
          <w:rFonts w:ascii="Times New Roman" w:hAnsi="Times New Roman" w:cs="Times New Roman"/>
        </w:rPr>
        <w:t>, etc.</w:t>
      </w:r>
      <w:r w:rsidR="007C39AB">
        <w:rPr>
          <w:rFonts w:ascii="Times New Roman" w:hAnsi="Times New Roman" w:cs="Times New Roman"/>
        </w:rPr>
        <w:t xml:space="preserve"> ’ </w:t>
      </w:r>
    </w:p>
    <w:p w14:paraId="6CC96E98" w14:textId="1412D71F" w:rsidR="001425A2" w:rsidRDefault="001425A2" w:rsidP="00142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deny the lie</w:t>
      </w:r>
      <w:r w:rsidR="007C39AB">
        <w:rPr>
          <w:rFonts w:ascii="Times New Roman" w:hAnsi="Times New Roman" w:cs="Times New Roman"/>
        </w:rPr>
        <w:t>, the false testimony or evidence,</w:t>
      </w:r>
      <w:r>
        <w:rPr>
          <w:rFonts w:ascii="Times New Roman" w:hAnsi="Times New Roman" w:cs="Times New Roman"/>
        </w:rPr>
        <w:t xml:space="preserve"> that is presented to our thought</w:t>
      </w:r>
      <w:r w:rsidR="007C39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replace it with the absolute Truth. </w:t>
      </w:r>
      <w:r w:rsidR="007C39AB">
        <w:rPr>
          <w:rFonts w:ascii="Times New Roman" w:hAnsi="Times New Roman" w:cs="Times New Roman"/>
        </w:rPr>
        <w:t xml:space="preserve">This ‘reveals the true man’, </w:t>
      </w:r>
      <w:r w:rsidR="001D4679">
        <w:rPr>
          <w:rFonts w:ascii="Times New Roman" w:hAnsi="Times New Roman" w:cs="Times New Roman"/>
        </w:rPr>
        <w:t xml:space="preserve">and </w:t>
      </w:r>
      <w:r w:rsidR="007C39AB">
        <w:rPr>
          <w:rFonts w:ascii="Times New Roman" w:hAnsi="Times New Roman" w:cs="Times New Roman"/>
        </w:rPr>
        <w:t xml:space="preserve">‘furnishes the eternal interpretation of God and man.’ </w:t>
      </w:r>
    </w:p>
    <w:sectPr w:rsidR="001425A2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74DE7"/>
    <w:multiLevelType w:val="hybridMultilevel"/>
    <w:tmpl w:val="81FABD94"/>
    <w:lvl w:ilvl="0" w:tplc="991EAB48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31"/>
    <w:rsid w:val="00010F3E"/>
    <w:rsid w:val="000642AB"/>
    <w:rsid w:val="000D5244"/>
    <w:rsid w:val="001425A2"/>
    <w:rsid w:val="001D4679"/>
    <w:rsid w:val="002519D2"/>
    <w:rsid w:val="00280A0C"/>
    <w:rsid w:val="00584C65"/>
    <w:rsid w:val="00610788"/>
    <w:rsid w:val="006F4F96"/>
    <w:rsid w:val="007C39AB"/>
    <w:rsid w:val="008043BF"/>
    <w:rsid w:val="00A85C4F"/>
    <w:rsid w:val="00AC70E9"/>
    <w:rsid w:val="00D33B49"/>
    <w:rsid w:val="00D86358"/>
    <w:rsid w:val="00D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C1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52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524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dcterms:created xsi:type="dcterms:W3CDTF">2017-03-27T17:51:00Z</dcterms:created>
  <dcterms:modified xsi:type="dcterms:W3CDTF">2017-03-28T16:48:00Z</dcterms:modified>
</cp:coreProperties>
</file>