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877" w:rsidRDefault="00513877" w:rsidP="00513877">
      <w:pPr>
        <w:spacing w:after="0"/>
        <w:rPr>
          <w:rFonts w:ascii="Times New Roman" w:hAnsi="Times New Roman" w:cs="Times New Roman"/>
          <w:sz w:val="24"/>
          <w:szCs w:val="24"/>
        </w:rPr>
      </w:pPr>
      <w:bookmarkStart w:id="0" w:name="_GoBack"/>
      <w:bookmarkEnd w:id="0"/>
      <w:r>
        <w:rPr>
          <w:rFonts w:ascii="Times New Roman" w:hAnsi="Times New Roman" w:cs="Times New Roman"/>
          <w:b/>
          <w:sz w:val="24"/>
          <w:szCs w:val="24"/>
        </w:rPr>
        <w:t>Ritual Committee</w:t>
      </w:r>
    </w:p>
    <w:p w:rsidR="00513877" w:rsidRDefault="00513877" w:rsidP="00513877">
      <w:pPr>
        <w:spacing w:after="0"/>
        <w:rPr>
          <w:rFonts w:ascii="Times New Roman" w:hAnsi="Times New Roman" w:cs="Times New Roman"/>
          <w:sz w:val="24"/>
          <w:szCs w:val="24"/>
        </w:rPr>
      </w:pPr>
    </w:p>
    <w:p w:rsidR="00513877" w:rsidRDefault="00513877" w:rsidP="00513877">
      <w:pPr>
        <w:spacing w:after="0"/>
        <w:rPr>
          <w:rFonts w:ascii="Times New Roman" w:hAnsi="Times New Roman" w:cs="Times New Roman"/>
          <w:sz w:val="24"/>
          <w:szCs w:val="24"/>
        </w:rPr>
      </w:pPr>
      <w:r>
        <w:rPr>
          <w:rFonts w:ascii="Times New Roman" w:hAnsi="Times New Roman" w:cs="Times New Roman"/>
          <w:sz w:val="24"/>
          <w:szCs w:val="24"/>
        </w:rPr>
        <w:t xml:space="preserve">Chair: </w:t>
      </w:r>
      <w:r w:rsidRPr="00207EF2">
        <w:rPr>
          <w:rFonts w:ascii="Times New Roman" w:hAnsi="Times New Roman" w:cs="Times New Roman"/>
          <w:i/>
          <w:sz w:val="24"/>
          <w:szCs w:val="24"/>
        </w:rPr>
        <w:t xml:space="preserve">Harry </w:t>
      </w:r>
      <w:proofErr w:type="spellStart"/>
      <w:r w:rsidRPr="00207EF2">
        <w:rPr>
          <w:rFonts w:ascii="Times New Roman" w:hAnsi="Times New Roman" w:cs="Times New Roman"/>
          <w:i/>
          <w:sz w:val="24"/>
          <w:szCs w:val="24"/>
        </w:rPr>
        <w:t>Marcelin</w:t>
      </w:r>
      <w:proofErr w:type="spellEnd"/>
    </w:p>
    <w:p w:rsidR="00513877" w:rsidRDefault="00513877" w:rsidP="00513877">
      <w:pPr>
        <w:spacing w:after="0"/>
        <w:rPr>
          <w:rFonts w:ascii="Times New Roman" w:hAnsi="Times New Roman" w:cs="Times New Roman"/>
          <w:sz w:val="24"/>
          <w:szCs w:val="24"/>
        </w:rPr>
      </w:pPr>
      <w:r>
        <w:rPr>
          <w:rFonts w:ascii="Times New Roman" w:hAnsi="Times New Roman" w:cs="Times New Roman"/>
          <w:sz w:val="24"/>
          <w:szCs w:val="24"/>
        </w:rPr>
        <w:t xml:space="preserve">Members: </w:t>
      </w:r>
      <w:proofErr w:type="spellStart"/>
      <w:r w:rsidRPr="002B7688">
        <w:rPr>
          <w:rFonts w:ascii="Times New Roman" w:hAnsi="Times New Roman" w:cs="Times New Roman"/>
          <w:i/>
          <w:sz w:val="24"/>
          <w:szCs w:val="24"/>
        </w:rPr>
        <w:t>Calin</w:t>
      </w:r>
      <w:proofErr w:type="spellEnd"/>
      <w:r w:rsidRPr="002B7688">
        <w:rPr>
          <w:rFonts w:ascii="Times New Roman" w:hAnsi="Times New Roman" w:cs="Times New Roman"/>
          <w:i/>
          <w:sz w:val="24"/>
          <w:szCs w:val="24"/>
        </w:rPr>
        <w:t xml:space="preserve"> Cantrell, </w:t>
      </w:r>
      <w:proofErr w:type="spellStart"/>
      <w:r w:rsidRPr="002B7688">
        <w:rPr>
          <w:rFonts w:ascii="Times New Roman" w:hAnsi="Times New Roman" w:cs="Times New Roman"/>
          <w:i/>
          <w:sz w:val="24"/>
          <w:szCs w:val="24"/>
        </w:rPr>
        <w:t>Sanaz</w:t>
      </w:r>
      <w:proofErr w:type="spellEnd"/>
      <w:r w:rsidRPr="002B7688">
        <w:rPr>
          <w:rFonts w:ascii="Times New Roman" w:hAnsi="Times New Roman" w:cs="Times New Roman"/>
          <w:i/>
          <w:sz w:val="24"/>
          <w:szCs w:val="24"/>
        </w:rPr>
        <w:t xml:space="preserve"> </w:t>
      </w:r>
      <w:proofErr w:type="spellStart"/>
      <w:r w:rsidRPr="002B7688">
        <w:rPr>
          <w:rFonts w:ascii="Times New Roman" w:hAnsi="Times New Roman" w:cs="Times New Roman"/>
          <w:i/>
          <w:sz w:val="24"/>
          <w:szCs w:val="24"/>
        </w:rPr>
        <w:t>Farhadian</w:t>
      </w:r>
      <w:proofErr w:type="spellEnd"/>
      <w:r w:rsidRPr="002B7688">
        <w:rPr>
          <w:rFonts w:ascii="Times New Roman" w:hAnsi="Times New Roman" w:cs="Times New Roman"/>
          <w:i/>
          <w:sz w:val="24"/>
          <w:szCs w:val="24"/>
        </w:rPr>
        <w:t xml:space="preserve">, Alexis </w:t>
      </w:r>
      <w:proofErr w:type="spellStart"/>
      <w:r w:rsidRPr="002B7688">
        <w:rPr>
          <w:rFonts w:ascii="Times New Roman" w:hAnsi="Times New Roman" w:cs="Times New Roman"/>
          <w:i/>
          <w:sz w:val="24"/>
          <w:szCs w:val="24"/>
        </w:rPr>
        <w:t>Gaggini</w:t>
      </w:r>
      <w:proofErr w:type="spellEnd"/>
      <w:r w:rsidRPr="002B7688">
        <w:rPr>
          <w:rFonts w:ascii="Times New Roman" w:hAnsi="Times New Roman" w:cs="Times New Roman"/>
          <w:i/>
          <w:sz w:val="24"/>
          <w:szCs w:val="24"/>
        </w:rPr>
        <w:t xml:space="preserve">, Matt Irwin, Stephanie Jacobson, Natalie </w:t>
      </w:r>
      <w:proofErr w:type="spellStart"/>
      <w:r w:rsidRPr="002B7688">
        <w:rPr>
          <w:rFonts w:ascii="Times New Roman" w:hAnsi="Times New Roman" w:cs="Times New Roman"/>
          <w:i/>
          <w:sz w:val="24"/>
          <w:szCs w:val="24"/>
        </w:rPr>
        <w:t>Kokta</w:t>
      </w:r>
      <w:proofErr w:type="spellEnd"/>
      <w:r w:rsidRPr="002B7688">
        <w:rPr>
          <w:rFonts w:ascii="Times New Roman" w:hAnsi="Times New Roman" w:cs="Times New Roman"/>
          <w:i/>
          <w:sz w:val="24"/>
          <w:szCs w:val="24"/>
        </w:rPr>
        <w:t xml:space="preserve">, </w:t>
      </w:r>
      <w:proofErr w:type="spellStart"/>
      <w:r w:rsidRPr="002B7688">
        <w:rPr>
          <w:rFonts w:ascii="Times New Roman" w:hAnsi="Times New Roman" w:cs="Times New Roman"/>
          <w:i/>
          <w:sz w:val="24"/>
          <w:szCs w:val="24"/>
        </w:rPr>
        <w:t>Christyn</w:t>
      </w:r>
      <w:proofErr w:type="spellEnd"/>
      <w:r w:rsidRPr="002B7688">
        <w:rPr>
          <w:rFonts w:ascii="Times New Roman" w:hAnsi="Times New Roman" w:cs="Times New Roman"/>
          <w:i/>
          <w:sz w:val="24"/>
          <w:szCs w:val="24"/>
        </w:rPr>
        <w:t xml:space="preserve"> Mullen, Zach Rivers, Janelle </w:t>
      </w:r>
      <w:proofErr w:type="spellStart"/>
      <w:r w:rsidRPr="002B7688">
        <w:rPr>
          <w:rFonts w:ascii="Times New Roman" w:hAnsi="Times New Roman" w:cs="Times New Roman"/>
          <w:i/>
          <w:sz w:val="24"/>
          <w:szCs w:val="24"/>
        </w:rPr>
        <w:t>Rychlick</w:t>
      </w:r>
      <w:proofErr w:type="spellEnd"/>
      <w:r w:rsidRPr="002B7688">
        <w:rPr>
          <w:rFonts w:ascii="Times New Roman" w:hAnsi="Times New Roman" w:cs="Times New Roman"/>
          <w:i/>
          <w:sz w:val="24"/>
          <w:szCs w:val="24"/>
        </w:rPr>
        <w:t xml:space="preserve">, Allison </w:t>
      </w:r>
      <w:proofErr w:type="spellStart"/>
      <w:r w:rsidRPr="002B7688">
        <w:rPr>
          <w:rFonts w:ascii="Times New Roman" w:hAnsi="Times New Roman" w:cs="Times New Roman"/>
          <w:i/>
          <w:sz w:val="24"/>
          <w:szCs w:val="24"/>
        </w:rPr>
        <w:t>Strobel</w:t>
      </w:r>
      <w:proofErr w:type="spellEnd"/>
      <w:r w:rsidRPr="002B7688">
        <w:rPr>
          <w:rFonts w:ascii="Times New Roman" w:hAnsi="Times New Roman" w:cs="Times New Roman"/>
          <w:i/>
          <w:sz w:val="24"/>
          <w:szCs w:val="24"/>
        </w:rPr>
        <w:t>, and Joseph Walker</w:t>
      </w:r>
    </w:p>
    <w:p w:rsidR="00513877" w:rsidRDefault="00513877" w:rsidP="00513877">
      <w:pPr>
        <w:spacing w:after="0"/>
        <w:rPr>
          <w:rFonts w:ascii="Times New Roman" w:hAnsi="Times New Roman" w:cs="Times New Roman"/>
          <w:sz w:val="24"/>
          <w:szCs w:val="24"/>
        </w:rPr>
      </w:pPr>
    </w:p>
    <w:p w:rsidR="00513877" w:rsidRDefault="00513877" w:rsidP="00513877">
      <w:pPr>
        <w:spacing w:after="0"/>
        <w:rPr>
          <w:rFonts w:ascii="Times New Roman" w:hAnsi="Times New Roman" w:cs="Times New Roman"/>
          <w:sz w:val="24"/>
          <w:szCs w:val="24"/>
        </w:rPr>
      </w:pPr>
      <w:r>
        <w:rPr>
          <w:rFonts w:ascii="Times New Roman" w:hAnsi="Times New Roman" w:cs="Times New Roman"/>
          <w:sz w:val="24"/>
          <w:szCs w:val="24"/>
        </w:rPr>
        <w:t>Charges:</w:t>
      </w:r>
    </w:p>
    <w:p w:rsidR="00513877" w:rsidRDefault="00513877" w:rsidP="00513877">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Continue to promote the use of the Graduation Ritual at Province Assemblies with a goal of &gt;90% of all Collegiate Chapters using the Graduation Ritual, and continue to track Ritual use through an annual survey.</w:t>
      </w:r>
    </w:p>
    <w:p w:rsidR="00513877" w:rsidRDefault="00513877" w:rsidP="00513877">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Promote the use of Kappa Psi graduation cords and/or medallions as gifts for the Graduation Ritual.</w:t>
      </w:r>
    </w:p>
    <w:p w:rsidR="00513877" w:rsidRDefault="00513877" w:rsidP="00513877">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Ensure that all Chapters have the 2013 version of the Ritual books by </w:t>
      </w:r>
      <w:proofErr w:type="gramStart"/>
      <w:r>
        <w:rPr>
          <w:rFonts w:ascii="Times New Roman" w:hAnsi="Times New Roman" w:cs="Times New Roman"/>
          <w:sz w:val="24"/>
          <w:szCs w:val="24"/>
        </w:rPr>
        <w:t>Spring</w:t>
      </w:r>
      <w:proofErr w:type="gramEnd"/>
      <w:r>
        <w:rPr>
          <w:rFonts w:ascii="Times New Roman" w:hAnsi="Times New Roman" w:cs="Times New Roman"/>
          <w:sz w:val="24"/>
          <w:szCs w:val="24"/>
        </w:rPr>
        <w:t xml:space="preserve"> of 2014.</w:t>
      </w:r>
    </w:p>
    <w:p w:rsidR="00513877" w:rsidRDefault="00513877" w:rsidP="00513877">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Work with all Chapters that do not have an Insignia to develop a plan to acquire one.</w:t>
      </w:r>
    </w:p>
    <w:p w:rsidR="00513877" w:rsidRDefault="00513877" w:rsidP="00513877">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Work with Chapters that do not have sashes to develop a plan to acquire them.</w:t>
      </w:r>
    </w:p>
    <w:p w:rsidR="00513877" w:rsidRDefault="00513877" w:rsidP="00513877">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Develop a general process to assist Chapters in acquiring the robes used for the Ritual.</w:t>
      </w:r>
    </w:p>
    <w:p w:rsidR="00513877" w:rsidRDefault="00513877" w:rsidP="00513877">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Complete the Origins of Ritual Characters document initiated by the previous Ritual Committee.</w:t>
      </w:r>
    </w:p>
    <w:p w:rsidR="00513877" w:rsidRDefault="00513877" w:rsidP="00513877">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Consider finding alternate vendors for our ritualistic regalia that can provide similar quality at a lower cost.</w:t>
      </w:r>
    </w:p>
    <w:p w:rsidR="00513877" w:rsidRDefault="00513877" w:rsidP="00513877">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Promote the Chapter and Province Ritual Checklist and ensure that Province Chaplains are promoting this at their respective Assemblies.</w:t>
      </w:r>
    </w:p>
    <w:p w:rsidR="00513877" w:rsidRDefault="00513877" w:rsidP="00513877">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Consider filming other aspects of the Ritual as a training video for Chapters.</w:t>
      </w:r>
    </w:p>
    <w:p w:rsidR="00F2186D" w:rsidRDefault="00513877" w:rsidP="00F2186D">
      <w:pPr>
        <w:pStyle w:val="ListParagraph"/>
        <w:numPr>
          <w:ilvl w:val="0"/>
          <w:numId w:val="1"/>
        </w:numPr>
        <w:spacing w:after="0"/>
        <w:rPr>
          <w:rFonts w:ascii="Times New Roman" w:hAnsi="Times New Roman" w:cs="Times New Roman"/>
          <w:sz w:val="24"/>
          <w:szCs w:val="24"/>
        </w:rPr>
      </w:pPr>
      <w:r w:rsidRPr="00513877">
        <w:rPr>
          <w:rFonts w:ascii="Times New Roman" w:hAnsi="Times New Roman" w:cs="Times New Roman"/>
          <w:sz w:val="24"/>
          <w:szCs w:val="24"/>
        </w:rPr>
        <w:t>Educate Chapters on how to perform the Ritual properly and the reasons behind certain aspects of our Ritual.</w:t>
      </w:r>
    </w:p>
    <w:p w:rsidR="00F2186D" w:rsidRDefault="00F2186D" w:rsidP="00F2186D">
      <w:pPr>
        <w:spacing w:after="0"/>
        <w:rPr>
          <w:rFonts w:ascii="Times New Roman" w:hAnsi="Times New Roman" w:cs="Times New Roman"/>
          <w:sz w:val="24"/>
          <w:szCs w:val="24"/>
        </w:rPr>
      </w:pPr>
    </w:p>
    <w:p w:rsidR="00F2186D" w:rsidRDefault="00F2186D" w:rsidP="00F2186D">
      <w:pPr>
        <w:spacing w:after="0"/>
        <w:rPr>
          <w:rFonts w:ascii="Times New Roman" w:hAnsi="Times New Roman" w:cs="Times New Roman"/>
          <w:sz w:val="24"/>
          <w:szCs w:val="24"/>
        </w:rPr>
      </w:pPr>
      <w:r>
        <w:rPr>
          <w:rFonts w:ascii="Times New Roman" w:hAnsi="Times New Roman" w:cs="Times New Roman"/>
          <w:sz w:val="24"/>
          <w:szCs w:val="24"/>
        </w:rPr>
        <w:t xml:space="preserve">Brothers of Kappa Psi, </w:t>
      </w:r>
    </w:p>
    <w:p w:rsidR="00F2186D" w:rsidRDefault="00F2186D" w:rsidP="00F2186D">
      <w:pPr>
        <w:spacing w:after="0"/>
        <w:rPr>
          <w:rFonts w:ascii="Times New Roman" w:hAnsi="Times New Roman" w:cs="Times New Roman"/>
          <w:sz w:val="24"/>
          <w:szCs w:val="24"/>
        </w:rPr>
      </w:pPr>
    </w:p>
    <w:p w:rsidR="00F2186D" w:rsidRDefault="00F2186D" w:rsidP="00F2186D">
      <w:pPr>
        <w:spacing w:after="0"/>
        <w:rPr>
          <w:rFonts w:ascii="Times New Roman" w:hAnsi="Times New Roman" w:cs="Times New Roman"/>
          <w:sz w:val="24"/>
          <w:szCs w:val="24"/>
        </w:rPr>
      </w:pPr>
      <w:r>
        <w:rPr>
          <w:rFonts w:ascii="Times New Roman" w:hAnsi="Times New Roman" w:cs="Times New Roman"/>
          <w:sz w:val="24"/>
          <w:szCs w:val="24"/>
        </w:rPr>
        <w:t xml:space="preserve">It is my pleasure to present the 2013 – 2015 International Ritual Committee Report. I have had the opportunity to work with some of the finest, hardest working brothers as they have worked diligently in completing the tasks ironed out by Grand Regent Gupta. I would like to formally thank him as well as the IRC in being able to chair this committee. I am proud to report that the committee has made progress in each of these charges. It is my hope that the fraternity will benefit from these actions. </w:t>
      </w:r>
    </w:p>
    <w:p w:rsidR="00F2186D" w:rsidRDefault="00F2186D" w:rsidP="00F2186D">
      <w:pPr>
        <w:spacing w:after="0"/>
        <w:rPr>
          <w:rFonts w:ascii="Times New Roman" w:hAnsi="Times New Roman" w:cs="Times New Roman"/>
          <w:sz w:val="24"/>
          <w:szCs w:val="24"/>
        </w:rPr>
      </w:pPr>
    </w:p>
    <w:p w:rsidR="00F2186D" w:rsidRDefault="001D4BE2" w:rsidP="00F2186D">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 xml:space="preserve">The promotion of the graduation ritual at province rituals for collegiate chapters to perform before commencement was achieved. Announcements were made at all province meetings via live or written </w:t>
      </w:r>
      <w:r w:rsidR="00A3583D">
        <w:rPr>
          <w:rFonts w:ascii="Times New Roman" w:hAnsi="Times New Roman" w:cs="Times New Roman"/>
          <w:sz w:val="24"/>
          <w:szCs w:val="24"/>
        </w:rPr>
        <w:t>correspondence</w:t>
      </w:r>
      <w:r>
        <w:rPr>
          <w:rFonts w:ascii="Times New Roman" w:hAnsi="Times New Roman" w:cs="Times New Roman"/>
          <w:sz w:val="24"/>
          <w:szCs w:val="24"/>
        </w:rPr>
        <w:t xml:space="preserve"> from the Grand </w:t>
      </w:r>
      <w:proofErr w:type="spellStart"/>
      <w:r>
        <w:rPr>
          <w:rFonts w:ascii="Times New Roman" w:hAnsi="Times New Roman" w:cs="Times New Roman"/>
          <w:sz w:val="24"/>
          <w:szCs w:val="24"/>
        </w:rPr>
        <w:t>Ritualist</w:t>
      </w:r>
      <w:proofErr w:type="spellEnd"/>
      <w:r>
        <w:rPr>
          <w:rFonts w:ascii="Times New Roman" w:hAnsi="Times New Roman" w:cs="Times New Roman"/>
          <w:sz w:val="24"/>
          <w:szCs w:val="24"/>
        </w:rPr>
        <w:t xml:space="preserve">. In addition to this, province chaplains also worked with collegiate chaplains to ensure that the graduation </w:t>
      </w:r>
      <w:r>
        <w:rPr>
          <w:rFonts w:ascii="Times New Roman" w:hAnsi="Times New Roman" w:cs="Times New Roman"/>
          <w:sz w:val="24"/>
          <w:szCs w:val="24"/>
        </w:rPr>
        <w:lastRenderedPageBreak/>
        <w:t xml:space="preserve">rituals were being promoted. Finally, a ritual survey was sent out to the fraternity which </w:t>
      </w:r>
      <w:r w:rsidR="00DD13B9">
        <w:rPr>
          <w:rFonts w:ascii="Times New Roman" w:hAnsi="Times New Roman" w:cs="Times New Roman"/>
          <w:sz w:val="24"/>
          <w:szCs w:val="24"/>
        </w:rPr>
        <w:t>highlighted</w:t>
      </w:r>
      <w:r>
        <w:rPr>
          <w:rFonts w:ascii="Times New Roman" w:hAnsi="Times New Roman" w:cs="Times New Roman"/>
          <w:sz w:val="24"/>
          <w:szCs w:val="24"/>
        </w:rPr>
        <w:t xml:space="preserve"> the importance of practice the ritual survey. Survey results were calculated and </w:t>
      </w:r>
      <w:r w:rsidR="00356041">
        <w:rPr>
          <w:rFonts w:ascii="Times New Roman" w:hAnsi="Times New Roman" w:cs="Times New Roman"/>
          <w:sz w:val="24"/>
          <w:szCs w:val="24"/>
        </w:rPr>
        <w:t xml:space="preserve">out of the 40 collegiate chapters that </w:t>
      </w:r>
      <w:r w:rsidR="00DD13B9">
        <w:rPr>
          <w:rFonts w:ascii="Times New Roman" w:hAnsi="Times New Roman" w:cs="Times New Roman"/>
          <w:sz w:val="24"/>
          <w:szCs w:val="24"/>
        </w:rPr>
        <w:t>answered the question on</w:t>
      </w:r>
      <w:r w:rsidR="00356041">
        <w:rPr>
          <w:rFonts w:ascii="Times New Roman" w:hAnsi="Times New Roman" w:cs="Times New Roman"/>
          <w:sz w:val="24"/>
          <w:szCs w:val="24"/>
        </w:rPr>
        <w:t xml:space="preserve"> the survey, all 40 chapters responded saying that they conduct the graduation ritual. </w:t>
      </w:r>
    </w:p>
    <w:p w:rsidR="00A3583D" w:rsidRDefault="00A3583D" w:rsidP="00A3583D">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 xml:space="preserve">With regards to the promotion of the Kappa Psi Graduation Cords and/or medallions, work was done in 2013 / 2014 to spread the news about these items during correspondence from the Grand </w:t>
      </w:r>
      <w:proofErr w:type="spellStart"/>
      <w:r>
        <w:rPr>
          <w:rFonts w:ascii="Times New Roman" w:hAnsi="Times New Roman" w:cs="Times New Roman"/>
          <w:sz w:val="24"/>
          <w:szCs w:val="24"/>
        </w:rPr>
        <w:t>Ritualist</w:t>
      </w:r>
      <w:proofErr w:type="spellEnd"/>
      <w:r>
        <w:rPr>
          <w:rFonts w:ascii="Times New Roman" w:hAnsi="Times New Roman" w:cs="Times New Roman"/>
          <w:sz w:val="24"/>
          <w:szCs w:val="24"/>
        </w:rPr>
        <w:t xml:space="preserve"> during province meetings, and emails to the Kappa Psi listserv from the International Ritual Committee about these items and the directions on how to obtain them. Province Chaplains also assisted in spreading the information to all collegiate chapters. These actions helped promote the promotion of the graduation cords and medallions.</w:t>
      </w:r>
      <w:r w:rsidR="009842AC">
        <w:rPr>
          <w:rFonts w:ascii="Times New Roman" w:hAnsi="Times New Roman" w:cs="Times New Roman"/>
          <w:sz w:val="24"/>
          <w:szCs w:val="24"/>
        </w:rPr>
        <w:t xml:space="preserve"> </w:t>
      </w:r>
    </w:p>
    <w:p w:rsidR="00A3583D" w:rsidRDefault="00A3583D" w:rsidP="00A3583D">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With regards to the obtainment of the ritual books by all collegiate chapters, out of the 55 chapters who answered the question, 53 chapters had answered that they had the book. The 3 chapters who answered no received follow up by the ritual committee to obtain the ritual book.</w:t>
      </w:r>
    </w:p>
    <w:p w:rsidR="00A3583D" w:rsidRDefault="000C579C" w:rsidP="00A3583D">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 xml:space="preserve">With regards to the insignia, 38 chapters indicated that they already had the insignia in their possession. </w:t>
      </w:r>
      <w:r w:rsidR="009842AC">
        <w:rPr>
          <w:rFonts w:ascii="Times New Roman" w:hAnsi="Times New Roman" w:cs="Times New Roman"/>
          <w:sz w:val="24"/>
          <w:szCs w:val="24"/>
        </w:rPr>
        <w:t xml:space="preserve">15 chapters responded stating that they did not have an insignia. The ritual committee followed up with the 15 chapters </w:t>
      </w:r>
      <w:r>
        <w:rPr>
          <w:rFonts w:ascii="Times New Roman" w:hAnsi="Times New Roman" w:cs="Times New Roman"/>
          <w:sz w:val="24"/>
          <w:szCs w:val="24"/>
        </w:rPr>
        <w:t>during</w:t>
      </w:r>
      <w:r w:rsidR="009842AC">
        <w:rPr>
          <w:rFonts w:ascii="Times New Roman" w:hAnsi="Times New Roman" w:cs="Times New Roman"/>
          <w:sz w:val="24"/>
          <w:szCs w:val="24"/>
        </w:rPr>
        <w:t xml:space="preserve"> the rest of the year. At this time, 4 out of the 15 have since purchased an insignia. The responses of the 15 chapters for their plan mostly responded that they were going to use either fundraising or existing funds as their way to come up with finds to purchase the insignia.</w:t>
      </w:r>
      <w:r>
        <w:rPr>
          <w:rFonts w:ascii="Times New Roman" w:hAnsi="Times New Roman" w:cs="Times New Roman"/>
          <w:sz w:val="24"/>
          <w:szCs w:val="24"/>
        </w:rPr>
        <w:t xml:space="preserve"> In addition to having members from the International Ritual Committee follow up with the chapters, province chaplains also followed up with individual chapters in the form of province chaplain calls to assist in obtaining the materials. </w:t>
      </w:r>
      <w:r w:rsidR="009842AC">
        <w:rPr>
          <w:rFonts w:ascii="Times New Roman" w:hAnsi="Times New Roman" w:cs="Times New Roman"/>
          <w:sz w:val="24"/>
          <w:szCs w:val="24"/>
        </w:rPr>
        <w:t xml:space="preserve"> </w:t>
      </w:r>
    </w:p>
    <w:p w:rsidR="000C579C" w:rsidRDefault="000C579C" w:rsidP="00A3583D">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 xml:space="preserve">With regards to the sashes, 37 chapters had at least one of the sashes and 16 chapters stated that they did not have any of the sashes. </w:t>
      </w:r>
      <w:r w:rsidR="00AB0009">
        <w:rPr>
          <w:rFonts w:ascii="Times New Roman" w:hAnsi="Times New Roman" w:cs="Times New Roman"/>
          <w:sz w:val="24"/>
          <w:szCs w:val="24"/>
        </w:rPr>
        <w:t xml:space="preserve">Based on these results, chapters were followed up on by the committee to come up with plans on how to obtain the sashes for their use in the future. </w:t>
      </w:r>
    </w:p>
    <w:p w:rsidR="00AB0009" w:rsidRDefault="00AB0009" w:rsidP="00A3583D">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With regards to robes, out of the chapters who responde</w:t>
      </w:r>
      <w:r w:rsidR="009B71F6">
        <w:rPr>
          <w:rFonts w:ascii="Times New Roman" w:hAnsi="Times New Roman" w:cs="Times New Roman"/>
          <w:sz w:val="24"/>
          <w:szCs w:val="24"/>
        </w:rPr>
        <w:t>d, 49 of the chapters indicated that they did not have the robes. In following up with the chapters, the number 1 reason why chapters did not have the robes was cost. Fundraising was the majority of the feedback that chapters gave in plans on how to obtain these goals.</w:t>
      </w:r>
    </w:p>
    <w:p w:rsidR="009B71F6" w:rsidRDefault="009B71F6" w:rsidP="00A3583D">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 xml:space="preserve">With regards to the Origins of Characters document, the document is in the final stages of revisions and will be ready for publication in the near future. This document will be </w:t>
      </w:r>
      <w:proofErr w:type="gramStart"/>
      <w:r>
        <w:rPr>
          <w:rFonts w:ascii="Times New Roman" w:hAnsi="Times New Roman" w:cs="Times New Roman"/>
          <w:sz w:val="24"/>
          <w:szCs w:val="24"/>
        </w:rPr>
        <w:t>an additional resource to the ritual in order to help Brothers better understand</w:t>
      </w:r>
      <w:proofErr w:type="gramEnd"/>
      <w:r>
        <w:rPr>
          <w:rFonts w:ascii="Times New Roman" w:hAnsi="Times New Roman" w:cs="Times New Roman"/>
          <w:sz w:val="24"/>
          <w:szCs w:val="24"/>
        </w:rPr>
        <w:t xml:space="preserve"> the characters of the Ritual. </w:t>
      </w:r>
    </w:p>
    <w:p w:rsidR="009B71F6" w:rsidRDefault="009B71F6" w:rsidP="00A3583D">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With regards to the robes in the ritual, as discussed in cha</w:t>
      </w:r>
      <w:r w:rsidR="00DD13B9">
        <w:rPr>
          <w:rFonts w:ascii="Times New Roman" w:hAnsi="Times New Roman" w:cs="Times New Roman"/>
          <w:sz w:val="24"/>
          <w:szCs w:val="24"/>
        </w:rPr>
        <w:t>rge 6, the cost of the robes is</w:t>
      </w:r>
      <w:r>
        <w:rPr>
          <w:rFonts w:ascii="Times New Roman" w:hAnsi="Times New Roman" w:cs="Times New Roman"/>
          <w:sz w:val="24"/>
          <w:szCs w:val="24"/>
        </w:rPr>
        <w:t xml:space="preserve"> a major deterrent for collegiate chapters to obtain the </w:t>
      </w:r>
      <w:r w:rsidR="004C65AA">
        <w:rPr>
          <w:rFonts w:ascii="Times New Roman" w:hAnsi="Times New Roman" w:cs="Times New Roman"/>
          <w:sz w:val="24"/>
          <w:szCs w:val="24"/>
        </w:rPr>
        <w:t>paraphernalia</w:t>
      </w:r>
      <w:r>
        <w:rPr>
          <w:rFonts w:ascii="Times New Roman" w:hAnsi="Times New Roman" w:cs="Times New Roman"/>
          <w:sz w:val="24"/>
          <w:szCs w:val="24"/>
        </w:rPr>
        <w:t xml:space="preserve">. The International Ritual Committee is </w:t>
      </w:r>
      <w:r w:rsidR="004C65AA">
        <w:rPr>
          <w:rFonts w:ascii="Times New Roman" w:hAnsi="Times New Roman" w:cs="Times New Roman"/>
          <w:sz w:val="24"/>
          <w:szCs w:val="24"/>
        </w:rPr>
        <w:t>currently working with a vendor for a request</w:t>
      </w:r>
      <w:r w:rsidR="00DD13B9">
        <w:rPr>
          <w:rFonts w:ascii="Times New Roman" w:hAnsi="Times New Roman" w:cs="Times New Roman"/>
          <w:sz w:val="24"/>
          <w:szCs w:val="24"/>
        </w:rPr>
        <w:t xml:space="preserve"> for</w:t>
      </w:r>
      <w:r w:rsidR="00123039">
        <w:rPr>
          <w:rFonts w:ascii="Times New Roman" w:hAnsi="Times New Roman" w:cs="Times New Roman"/>
          <w:sz w:val="24"/>
          <w:szCs w:val="24"/>
        </w:rPr>
        <w:t xml:space="preserve"> proposal for </w:t>
      </w:r>
      <w:r w:rsidR="00DD13B9">
        <w:rPr>
          <w:rFonts w:ascii="Times New Roman" w:hAnsi="Times New Roman" w:cs="Times New Roman"/>
          <w:sz w:val="24"/>
          <w:szCs w:val="24"/>
        </w:rPr>
        <w:t xml:space="preserve">to </w:t>
      </w:r>
      <w:r w:rsidR="004C65AA">
        <w:rPr>
          <w:rFonts w:ascii="Times New Roman" w:hAnsi="Times New Roman" w:cs="Times New Roman"/>
          <w:sz w:val="24"/>
          <w:szCs w:val="24"/>
        </w:rPr>
        <w:t xml:space="preserve">produce KY’s ritual robes. Based on the prices for the robes, if it is in the favor of the </w:t>
      </w:r>
      <w:r w:rsidR="004C65AA">
        <w:rPr>
          <w:rFonts w:ascii="Times New Roman" w:hAnsi="Times New Roman" w:cs="Times New Roman"/>
          <w:sz w:val="24"/>
          <w:szCs w:val="24"/>
        </w:rPr>
        <w:lastRenderedPageBreak/>
        <w:t xml:space="preserve">fraternity to change vendors, we will move forward and change vendors. The information should be presented the International Executive Committee in the near future. The goal is that a change of vendors to one that can provide more affordable prices will increase the opportunities for chapters to purchase the ritual robes. </w:t>
      </w:r>
    </w:p>
    <w:p w:rsidR="004C65AA" w:rsidRDefault="004C65AA" w:rsidP="00A3583D">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 xml:space="preserve">With regards to promoting the province and chapter ritual checklists, a chaplain’s guide was developed and distributed to the province chaplains. It is with this province guide that province chaplains would work with collegiate chaplains in order to help educate chaplains on their roles and duties. In the chaplain guide, the province and chapter checklists are highlighted and explained. </w:t>
      </w:r>
    </w:p>
    <w:p w:rsidR="004C65AA" w:rsidRDefault="004C65AA" w:rsidP="00A3583D">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With regards to the filming of the ritual, the International R</w:t>
      </w:r>
      <w:r w:rsidR="005310AA">
        <w:rPr>
          <w:rFonts w:ascii="Times New Roman" w:hAnsi="Times New Roman" w:cs="Times New Roman"/>
          <w:sz w:val="24"/>
          <w:szCs w:val="24"/>
        </w:rPr>
        <w:t>itual Committee recommends to build upon the current ritual video by adding the following parts to the ritual video</w:t>
      </w:r>
    </w:p>
    <w:p w:rsidR="005310AA" w:rsidRDefault="005310AA" w:rsidP="005310AA">
      <w:pPr>
        <w:numPr>
          <w:ilvl w:val="1"/>
          <w:numId w:val="2"/>
        </w:numPr>
        <w:spacing w:after="0" w:line="240" w:lineRule="auto"/>
      </w:pPr>
      <w:r>
        <w:t>Graduation Ritual</w:t>
      </w:r>
    </w:p>
    <w:p w:rsidR="005310AA" w:rsidRDefault="005310AA" w:rsidP="005310AA">
      <w:pPr>
        <w:numPr>
          <w:ilvl w:val="1"/>
          <w:numId w:val="2"/>
        </w:numPr>
        <w:spacing w:after="0" w:line="240" w:lineRule="auto"/>
      </w:pPr>
      <w:r>
        <w:t>Pledge Oath / Initiation of Graduate Brothers</w:t>
      </w:r>
    </w:p>
    <w:p w:rsidR="005310AA" w:rsidRDefault="005310AA" w:rsidP="005310AA">
      <w:pPr>
        <w:numPr>
          <w:ilvl w:val="1"/>
          <w:numId w:val="2"/>
        </w:numPr>
        <w:spacing w:after="0" w:line="240" w:lineRule="auto"/>
      </w:pPr>
      <w:r>
        <w:t>Ritual for the Instillation of Chapter Officers</w:t>
      </w:r>
    </w:p>
    <w:p w:rsidR="005310AA" w:rsidRDefault="005310AA" w:rsidP="005310AA">
      <w:pPr>
        <w:numPr>
          <w:ilvl w:val="1"/>
          <w:numId w:val="2"/>
        </w:numPr>
        <w:spacing w:after="0" w:line="240" w:lineRule="auto"/>
      </w:pPr>
      <w:r>
        <w:t>Ritual for Opening Chapter Meeting / Closing Chapter Meeting</w:t>
      </w:r>
    </w:p>
    <w:p w:rsidR="005310AA" w:rsidRDefault="005310AA" w:rsidP="005310AA">
      <w:pPr>
        <w:numPr>
          <w:ilvl w:val="1"/>
          <w:numId w:val="2"/>
        </w:numPr>
        <w:spacing w:after="0" w:line="240" w:lineRule="auto"/>
      </w:pPr>
      <w:r>
        <w:t xml:space="preserve">Ritual for Grand Agora or Memorial Exercises </w:t>
      </w:r>
    </w:p>
    <w:p w:rsidR="005310AA" w:rsidRDefault="005310AA" w:rsidP="005310AA">
      <w:pPr>
        <w:spacing w:after="0"/>
        <w:ind w:left="720"/>
        <w:rPr>
          <w:rFonts w:ascii="Times New Roman" w:hAnsi="Times New Roman" w:cs="Times New Roman"/>
          <w:sz w:val="24"/>
          <w:szCs w:val="24"/>
        </w:rPr>
      </w:pPr>
      <w:r>
        <w:rPr>
          <w:rFonts w:ascii="Times New Roman" w:hAnsi="Times New Roman" w:cs="Times New Roman"/>
          <w:sz w:val="24"/>
          <w:szCs w:val="24"/>
        </w:rPr>
        <w:t xml:space="preserve">These items would be added one by one until all of the items in the ritual has been covered. Also, it was recommended that the current ritual originals be digitally </w:t>
      </w:r>
      <w:proofErr w:type="spellStart"/>
      <w:r>
        <w:rPr>
          <w:rFonts w:ascii="Times New Roman" w:hAnsi="Times New Roman" w:cs="Times New Roman"/>
          <w:sz w:val="24"/>
          <w:szCs w:val="24"/>
        </w:rPr>
        <w:t>remastered</w:t>
      </w:r>
      <w:proofErr w:type="spellEnd"/>
      <w:r>
        <w:rPr>
          <w:rFonts w:ascii="Times New Roman" w:hAnsi="Times New Roman" w:cs="Times New Roman"/>
          <w:sz w:val="24"/>
          <w:szCs w:val="24"/>
        </w:rPr>
        <w:t xml:space="preserve"> and kept so that there is a historical link that will be kept to our ritual.</w:t>
      </w:r>
    </w:p>
    <w:p w:rsidR="005310AA" w:rsidRDefault="005310AA" w:rsidP="005310AA">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With regards to the education of the ritual to our current brothers, the Chaplain Guide was introduced in 2014 to our province chaplains (see question 9.) The purpose of the chaplain guide is to give guidance to chaplains</w:t>
      </w:r>
      <w:r w:rsidR="003146DB">
        <w:rPr>
          <w:rFonts w:ascii="Times New Roman" w:hAnsi="Times New Roman" w:cs="Times New Roman"/>
          <w:sz w:val="24"/>
          <w:szCs w:val="24"/>
        </w:rPr>
        <w:t xml:space="preserve"> about the ritual to supplement what is written in the constitution as well as what is in the ritual. Between the chaplain guide and the origins of characters document, these items will give Brothers a better understanding of our ritual and a strong foundation for ritual education. </w:t>
      </w:r>
    </w:p>
    <w:p w:rsidR="003146DB" w:rsidRDefault="003146DB" w:rsidP="003146DB">
      <w:pPr>
        <w:spacing w:after="0"/>
        <w:rPr>
          <w:rFonts w:ascii="Times New Roman" w:hAnsi="Times New Roman" w:cs="Times New Roman"/>
          <w:sz w:val="24"/>
          <w:szCs w:val="24"/>
        </w:rPr>
      </w:pPr>
    </w:p>
    <w:p w:rsidR="003146DB" w:rsidRDefault="003146DB" w:rsidP="003146DB">
      <w:pPr>
        <w:spacing w:after="0"/>
        <w:rPr>
          <w:rFonts w:ascii="Times New Roman" w:hAnsi="Times New Roman" w:cs="Times New Roman"/>
          <w:sz w:val="24"/>
          <w:szCs w:val="24"/>
        </w:rPr>
      </w:pPr>
      <w:r>
        <w:rPr>
          <w:rFonts w:ascii="Times New Roman" w:hAnsi="Times New Roman" w:cs="Times New Roman"/>
          <w:sz w:val="24"/>
          <w:szCs w:val="24"/>
        </w:rPr>
        <w:t>On behalf of the International Ritual Committee 2013-2015, I would like to thank you all for your time in looking over our charges and the work the committee has done in these past 2 years. It is our hope that we have been able to provide the fraternity with guidance in ritualistic activities. I would again like to thank the committee for the hard work that has been p</w:t>
      </w:r>
      <w:r w:rsidR="00DD13B9">
        <w:rPr>
          <w:rFonts w:ascii="Times New Roman" w:hAnsi="Times New Roman" w:cs="Times New Roman"/>
          <w:sz w:val="24"/>
          <w:szCs w:val="24"/>
        </w:rPr>
        <w:t>laced on completing the charges of this committee. I would also like to thank the province and collegiate chaplains that have worked hard in educating the brothers of the fraternity in the ritualistic activities that bind us. Respectfully Submitted</w:t>
      </w:r>
    </w:p>
    <w:p w:rsidR="00DD13B9" w:rsidRDefault="00DD13B9" w:rsidP="003146DB">
      <w:pPr>
        <w:spacing w:after="0"/>
        <w:rPr>
          <w:rFonts w:ascii="Times New Roman" w:hAnsi="Times New Roman" w:cs="Times New Roman"/>
          <w:sz w:val="24"/>
          <w:szCs w:val="24"/>
        </w:rPr>
      </w:pPr>
    </w:p>
    <w:p w:rsidR="00DD13B9" w:rsidRPr="003146DB" w:rsidRDefault="00DD13B9" w:rsidP="003146DB">
      <w:pPr>
        <w:spacing w:after="0"/>
        <w:rPr>
          <w:rFonts w:ascii="Times New Roman" w:hAnsi="Times New Roman" w:cs="Times New Roman"/>
          <w:sz w:val="24"/>
          <w:szCs w:val="24"/>
        </w:rPr>
      </w:pPr>
      <w:r>
        <w:rPr>
          <w:rFonts w:ascii="Times New Roman" w:hAnsi="Times New Roman" w:cs="Times New Roman"/>
          <w:sz w:val="24"/>
          <w:szCs w:val="24"/>
        </w:rPr>
        <w:t>International Ritual Committee 2013 - 2015</w:t>
      </w:r>
    </w:p>
    <w:sectPr w:rsidR="00DD13B9" w:rsidRPr="003146DB" w:rsidSect="00114C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068A0"/>
    <w:multiLevelType w:val="hybridMultilevel"/>
    <w:tmpl w:val="513E2C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FA07E5"/>
    <w:multiLevelType w:val="hybridMultilevel"/>
    <w:tmpl w:val="6B0E6A4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540C15D3"/>
    <w:multiLevelType w:val="hybridMultilevel"/>
    <w:tmpl w:val="E04AFD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877"/>
    <w:rsid w:val="00075694"/>
    <w:rsid w:val="000C579C"/>
    <w:rsid w:val="00114CCA"/>
    <w:rsid w:val="00123039"/>
    <w:rsid w:val="0013346F"/>
    <w:rsid w:val="001D4BE2"/>
    <w:rsid w:val="003146DB"/>
    <w:rsid w:val="00356041"/>
    <w:rsid w:val="004C65AA"/>
    <w:rsid w:val="00513877"/>
    <w:rsid w:val="005310AA"/>
    <w:rsid w:val="006646B8"/>
    <w:rsid w:val="009842AC"/>
    <w:rsid w:val="009B71F6"/>
    <w:rsid w:val="00A3583D"/>
    <w:rsid w:val="00AB0009"/>
    <w:rsid w:val="00C40776"/>
    <w:rsid w:val="00DD13B9"/>
    <w:rsid w:val="00F2186D"/>
    <w:rsid w:val="00F21E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387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38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70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1192</Words>
  <Characters>6795</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Western University of Health Sciences</Company>
  <LinksUpToDate>false</LinksUpToDate>
  <CharactersWithSpaces>7972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Melissa Buchanan</cp:lastModifiedBy>
  <cp:revision>2</cp:revision>
  <dcterms:created xsi:type="dcterms:W3CDTF">2016-01-15T08:07:00Z</dcterms:created>
  <dcterms:modified xsi:type="dcterms:W3CDTF">2016-01-15T08:07:00Z</dcterms:modified>
</cp:coreProperties>
</file>